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color w:val="000000"/>
          <w:sz w:val="20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山西大学生命科学学院</w:t>
      </w:r>
      <w:r>
        <w:rPr>
          <w:rFonts w:hint="eastAsia" w:eastAsia="方正小标宋简体"/>
          <w:sz w:val="36"/>
          <w:szCs w:val="36"/>
          <w:lang w:val="en-US" w:eastAsia="zh-Hans"/>
        </w:rPr>
        <w:t>一流</w:t>
      </w:r>
      <w:r>
        <w:rPr>
          <w:rFonts w:hint="eastAsia" w:eastAsia="方正小标宋简体"/>
          <w:sz w:val="36"/>
          <w:szCs w:val="36"/>
        </w:rPr>
        <w:t>课程培育项目申请书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992"/>
        <w:gridCol w:w="1276"/>
        <w:gridCol w:w="850"/>
        <w:gridCol w:w="1418"/>
        <w:gridCol w:w="483"/>
        <w:gridCol w:w="478"/>
        <w:gridCol w:w="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基本信息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课程名称</w:t>
            </w:r>
          </w:p>
        </w:tc>
        <w:tc>
          <w:tcPr>
            <w:tcW w:w="5975" w:type="dxa"/>
            <w:gridSpan w:val="7"/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1" w:type="dxa"/>
            <w:vMerge w:val="continue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姓名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申请类型</w:t>
            </w:r>
            <w:r>
              <w:rPr>
                <w:rFonts w:hint="eastAsia" w:ascii="宋体" w:hAnsi="宋体"/>
                <w:kern w:val="0"/>
                <w:sz w:val="24"/>
                <w:vertAlign w:val="superscript"/>
              </w:rPr>
              <w:t>★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1" w:type="dxa"/>
            <w:vMerge w:val="continue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计划完成时间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申请额度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近3年评教</w:t>
            </w:r>
          </w:p>
        </w:tc>
        <w:tc>
          <w:tcPr>
            <w:tcW w:w="483" w:type="dxa"/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课程描述</w:t>
            </w:r>
            <w:r>
              <w:rPr>
                <w:rFonts w:hint="eastAsia" w:ascii="宋体" w:hAnsi="宋体" w:cs="仿宋_GB2312"/>
                <w:bCs/>
                <w:szCs w:val="16"/>
              </w:rPr>
              <w:t>（课程的前期基础、主要特色及创新点、与国内同类课程相比所处的水平和目前存在的不足）</w:t>
            </w:r>
          </w:p>
        </w:tc>
        <w:tc>
          <w:tcPr>
            <w:tcW w:w="7251" w:type="dxa"/>
            <w:gridSpan w:val="8"/>
          </w:tcPr>
          <w:p>
            <w:pPr>
              <w:widowControl w:val="0"/>
              <w:autoSpaceDE w:val="0"/>
              <w:autoSpaceDN w:val="0"/>
              <w:ind w:right="480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课程建设规划</w:t>
            </w:r>
          </w:p>
          <w:p>
            <w:pPr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Cs w:val="21"/>
              </w:rPr>
              <w:t>（课程的建设目标含拟最终申报哪个层次的精品课程、步骤及课程资源上网时间表）</w:t>
            </w:r>
          </w:p>
        </w:tc>
        <w:tc>
          <w:tcPr>
            <w:tcW w:w="7251" w:type="dxa"/>
            <w:gridSpan w:val="8"/>
          </w:tcPr>
          <w:p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27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学院意见</w:t>
            </w:r>
          </w:p>
        </w:tc>
        <w:tc>
          <w:tcPr>
            <w:tcW w:w="7251" w:type="dxa"/>
            <w:gridSpan w:val="8"/>
          </w:tcPr>
          <w:p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</w:tbl>
    <w:p>
      <w:r>
        <w:rPr>
          <w:rFonts w:hint="eastAsia" w:ascii="宋体" w:hAnsi="宋体"/>
          <w:kern w:val="0"/>
          <w:sz w:val="24"/>
          <w:vertAlign w:val="superscript"/>
        </w:rPr>
        <w:t>★</w:t>
      </w:r>
      <w:r>
        <w:rPr>
          <w:rFonts w:hint="eastAsia"/>
        </w:rPr>
        <w:t>注：申请类型分为线上（例如慕课）、线下、线上线下混合、社会实践</w:t>
      </w:r>
      <w:r>
        <w:rPr>
          <w:rFonts w:hint="default"/>
        </w:rPr>
        <w:t>、</w:t>
      </w:r>
      <w:r>
        <w:rPr>
          <w:rFonts w:hint="eastAsia"/>
          <w:lang w:val="en-US" w:eastAsia="zh-Hans"/>
        </w:rPr>
        <w:t>虚拟仿真课程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DA"/>
    <w:rsid w:val="000066DA"/>
    <w:rsid w:val="00012296"/>
    <w:rsid w:val="00111AA2"/>
    <w:rsid w:val="00206E01"/>
    <w:rsid w:val="002D2606"/>
    <w:rsid w:val="003040AC"/>
    <w:rsid w:val="0050059A"/>
    <w:rsid w:val="005719BB"/>
    <w:rsid w:val="00725061"/>
    <w:rsid w:val="00786380"/>
    <w:rsid w:val="007B5EB2"/>
    <w:rsid w:val="00822662"/>
    <w:rsid w:val="008A59C2"/>
    <w:rsid w:val="009740CF"/>
    <w:rsid w:val="00A32BF5"/>
    <w:rsid w:val="00A5325F"/>
    <w:rsid w:val="00A640B5"/>
    <w:rsid w:val="00A67906"/>
    <w:rsid w:val="00CB717E"/>
    <w:rsid w:val="00E1334E"/>
    <w:rsid w:val="7C9E262A"/>
    <w:rsid w:val="7FFF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主题 字符"/>
    <w:basedOn w:val="12"/>
    <w:link w:val="6"/>
    <w:semiHidden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2020-09-04T14:47:00Z</dcterms:created>
  <dc:creator>Admin</dc:creator>
  <cp:lastModifiedBy>张丽珍</cp:lastModifiedBy>
  <dcterms:modified xsi:type="dcterms:W3CDTF">2020-09-11T00:48:05Z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